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CB" w:rsidRPr="000A3CCB" w:rsidRDefault="000A3CCB" w:rsidP="000A3CC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A3CCB">
        <w:rPr>
          <w:rFonts w:ascii="Times New Roman" w:eastAsia="Calibri" w:hAnsi="Times New Roman" w:cs="Times New Roman"/>
        </w:rPr>
        <w:t>УТВЕРЖДАЮ:</w:t>
      </w:r>
    </w:p>
    <w:p w:rsidR="000A3CCB" w:rsidRPr="000A3CCB" w:rsidRDefault="000A3CCB" w:rsidP="000A3CC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A3CCB">
        <w:rPr>
          <w:rFonts w:ascii="Times New Roman" w:eastAsia="Calibri" w:hAnsi="Times New Roman" w:cs="Times New Roman"/>
        </w:rPr>
        <w:t xml:space="preserve">И. о. директора </w:t>
      </w:r>
    </w:p>
    <w:p w:rsidR="000A3CCB" w:rsidRPr="000A3CCB" w:rsidRDefault="000A3CCB" w:rsidP="000A3CC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A3CCB">
        <w:rPr>
          <w:rFonts w:ascii="Times New Roman" w:eastAsia="Calibri" w:hAnsi="Times New Roman" w:cs="Times New Roman"/>
        </w:rPr>
        <w:t xml:space="preserve">МБОУ СОШ  с. </w:t>
      </w:r>
      <w:proofErr w:type="spellStart"/>
      <w:r w:rsidRPr="000A3CCB">
        <w:rPr>
          <w:rFonts w:ascii="Times New Roman" w:eastAsia="Calibri" w:hAnsi="Times New Roman" w:cs="Times New Roman"/>
        </w:rPr>
        <w:t>Могилевка</w:t>
      </w:r>
      <w:proofErr w:type="spellEnd"/>
    </w:p>
    <w:p w:rsidR="000A3CCB" w:rsidRPr="000A3CCB" w:rsidRDefault="000A3CCB" w:rsidP="000A3CC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A3CCB">
        <w:rPr>
          <w:rFonts w:ascii="Times New Roman" w:eastAsia="Calibri" w:hAnsi="Times New Roman" w:cs="Times New Roman"/>
        </w:rPr>
        <w:t xml:space="preserve">________ Н. А. </w:t>
      </w:r>
      <w:proofErr w:type="spellStart"/>
      <w:r w:rsidRPr="000A3CCB">
        <w:rPr>
          <w:rFonts w:ascii="Times New Roman" w:eastAsia="Calibri" w:hAnsi="Times New Roman" w:cs="Times New Roman"/>
        </w:rPr>
        <w:t>Барабанова</w:t>
      </w:r>
      <w:proofErr w:type="spellEnd"/>
    </w:p>
    <w:p w:rsidR="000A3CCB" w:rsidRPr="000A3CCB" w:rsidRDefault="000A3CCB" w:rsidP="000A3CC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A3CCB" w:rsidRPr="000A3CCB" w:rsidRDefault="000A3CCB" w:rsidP="000A3CCB">
      <w:pPr>
        <w:rPr>
          <w:rFonts w:ascii="Times New Roman" w:hAnsi="Times New Roman" w:cs="Times New Roman"/>
          <w:sz w:val="28"/>
          <w:szCs w:val="28"/>
        </w:rPr>
      </w:pPr>
    </w:p>
    <w:p w:rsidR="008B48D9" w:rsidRPr="000A3CCB" w:rsidRDefault="000A3CCB" w:rsidP="000A3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CCB">
        <w:rPr>
          <w:rFonts w:ascii="Times New Roman" w:hAnsi="Times New Roman" w:cs="Times New Roman"/>
          <w:b/>
          <w:sz w:val="28"/>
          <w:szCs w:val="28"/>
        </w:rPr>
        <w:t>План работы ШВР на 2023-2024 учебный год</w:t>
      </w:r>
    </w:p>
    <w:tbl>
      <w:tblPr>
        <w:tblStyle w:val="TableNormal"/>
        <w:tblW w:w="10632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3651"/>
        <w:gridCol w:w="1988"/>
        <w:gridCol w:w="2123"/>
        <w:gridCol w:w="2126"/>
      </w:tblGrid>
      <w:tr w:rsidR="000A3CCB" w:rsidRPr="000A3CCB" w:rsidTr="000A3CCB">
        <w:trPr>
          <w:trHeight w:val="662"/>
        </w:trPr>
        <w:tc>
          <w:tcPr>
            <w:tcW w:w="744" w:type="dxa"/>
          </w:tcPr>
          <w:p w:rsidR="000A3CCB" w:rsidRPr="000A3CCB" w:rsidRDefault="000A3CCB" w:rsidP="000A3CCB">
            <w:pPr>
              <w:spacing w:line="237" w:lineRule="auto"/>
              <w:ind w:left="110" w:right="280"/>
              <w:rPr>
                <w:rFonts w:ascii="Times New Roman" w:eastAsia="Times New Roman" w:hAnsi="Times New Roman" w:cs="Times New Roman"/>
                <w:sz w:val="24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0A3CC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3651" w:type="dxa"/>
          </w:tcPr>
          <w:p w:rsidR="000A3CCB" w:rsidRPr="000A3CCB" w:rsidRDefault="000A3CCB" w:rsidP="000A3CCB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3CCB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0A3CC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0A3CCB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988" w:type="dxa"/>
          </w:tcPr>
          <w:p w:rsidR="000A3CCB" w:rsidRPr="000A3CCB" w:rsidRDefault="000A3CCB" w:rsidP="000A3CCB">
            <w:pPr>
              <w:spacing w:line="237" w:lineRule="auto"/>
              <w:ind w:left="142" w:right="5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3CCB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  <w:r w:rsidRPr="000A3CC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A3CCB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</w:p>
        </w:tc>
        <w:tc>
          <w:tcPr>
            <w:tcW w:w="2123" w:type="dxa"/>
          </w:tcPr>
          <w:p w:rsidR="000A3CCB" w:rsidRPr="000A3CCB" w:rsidRDefault="000A3CCB" w:rsidP="000A3CCB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3CCB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  <w:tc>
          <w:tcPr>
            <w:tcW w:w="2126" w:type="dxa"/>
          </w:tcPr>
          <w:p w:rsidR="000A3CCB" w:rsidRPr="000A3CCB" w:rsidRDefault="000A3CCB" w:rsidP="000A3CCB">
            <w:pPr>
              <w:spacing w:line="237" w:lineRule="auto"/>
              <w:ind w:left="142" w:right="283" w:hanging="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3CCB">
              <w:rPr>
                <w:rFonts w:ascii="Times New Roman" w:eastAsia="Times New Roman" w:hAnsi="Times New Roman" w:cs="Times New Roman"/>
                <w:sz w:val="24"/>
              </w:rPr>
              <w:t>Отметка</w:t>
            </w:r>
            <w:proofErr w:type="spellEnd"/>
            <w:r w:rsidRPr="000A3CCB"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  <w:r w:rsidRPr="000A3CC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A3CCB">
              <w:rPr>
                <w:rFonts w:ascii="Times New Roman" w:eastAsia="Times New Roman" w:hAnsi="Times New Roman" w:cs="Times New Roman"/>
                <w:sz w:val="24"/>
              </w:rPr>
              <w:t>выполнении</w:t>
            </w:r>
            <w:proofErr w:type="spellEnd"/>
          </w:p>
        </w:tc>
      </w:tr>
      <w:tr w:rsidR="000A3CCB" w:rsidRPr="000A3CCB" w:rsidTr="000A3CCB">
        <w:trPr>
          <w:trHeight w:val="1869"/>
        </w:trPr>
        <w:tc>
          <w:tcPr>
            <w:tcW w:w="744" w:type="dxa"/>
          </w:tcPr>
          <w:p w:rsidR="000A3CCB" w:rsidRPr="000A3CCB" w:rsidRDefault="000A3CCB" w:rsidP="000A3CCB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51" w:type="dxa"/>
          </w:tcPr>
          <w:p w:rsidR="000A3CCB" w:rsidRPr="000A3CCB" w:rsidRDefault="000A3CCB" w:rsidP="000A3CCB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3CCB">
              <w:rPr>
                <w:rFonts w:ascii="Times New Roman" w:eastAsia="Times New Roman" w:hAnsi="Times New Roman" w:cs="Times New Roman"/>
                <w:sz w:val="24"/>
              </w:rPr>
              <w:t>Заседания</w:t>
            </w:r>
            <w:proofErr w:type="spellEnd"/>
            <w:r w:rsidRPr="000A3CC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A3CCB">
              <w:rPr>
                <w:rFonts w:ascii="Times New Roman" w:eastAsia="Times New Roman" w:hAnsi="Times New Roman" w:cs="Times New Roman"/>
                <w:sz w:val="24"/>
              </w:rPr>
              <w:t>штаба</w:t>
            </w:r>
            <w:proofErr w:type="spellEnd"/>
            <w:r w:rsidRPr="000A3CC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A3CCB">
              <w:rPr>
                <w:rFonts w:ascii="Times New Roman" w:eastAsia="Times New Roman" w:hAnsi="Times New Roman" w:cs="Times New Roman"/>
                <w:sz w:val="24"/>
              </w:rPr>
              <w:t>воспитательной</w:t>
            </w:r>
            <w:proofErr w:type="spellEnd"/>
            <w:r w:rsidRPr="000A3CC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A3CCB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0A3CC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88" w:type="dxa"/>
          </w:tcPr>
          <w:p w:rsidR="000A3CCB" w:rsidRPr="000A3CCB" w:rsidRDefault="000A3CCB" w:rsidP="000A3CCB">
            <w:pPr>
              <w:ind w:left="142" w:right="18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Не реже 1 раза в</w:t>
            </w:r>
            <w:r w:rsidRPr="000A3CC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 (дата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соответствии с планом проведения заседаний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2123" w:type="dxa"/>
          </w:tcPr>
          <w:p w:rsidR="000A3CCB" w:rsidRPr="000A3CCB" w:rsidRDefault="000A3CCB" w:rsidP="000A3CCB">
            <w:pPr>
              <w:spacing w:line="270" w:lineRule="exact"/>
              <w:ind w:lef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0A3CCB" w:rsidRPr="000A3CCB" w:rsidRDefault="000A3CCB" w:rsidP="000A3CCB">
            <w:pPr>
              <w:ind w:left="138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</w:t>
            </w:r>
            <w:r w:rsidRPr="000A3CC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, советник</w:t>
            </w:r>
            <w:r w:rsidRPr="000A3CC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</w:t>
            </w:r>
            <w:r w:rsidRPr="000A3CC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воспитанию</w:t>
            </w:r>
          </w:p>
        </w:tc>
        <w:tc>
          <w:tcPr>
            <w:tcW w:w="2126" w:type="dxa"/>
          </w:tcPr>
          <w:p w:rsidR="000A3CCB" w:rsidRPr="000A3CCB" w:rsidRDefault="000A3CCB" w:rsidP="000A3CCB">
            <w:pPr>
              <w:spacing w:line="237" w:lineRule="auto"/>
              <w:ind w:left="142" w:right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Протоко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proofErr w:type="spellStart"/>
            <w:r w:rsidRPr="000A3CCB">
              <w:rPr>
                <w:rFonts w:ascii="Times New Roman" w:eastAsia="Times New Roman" w:hAnsi="Times New Roman" w:cs="Times New Roman"/>
                <w:spacing w:val="-1"/>
                <w:sz w:val="24"/>
              </w:rPr>
              <w:t>заседаний</w:t>
            </w:r>
            <w:proofErr w:type="spellEnd"/>
          </w:p>
        </w:tc>
      </w:tr>
      <w:tr w:rsidR="000A3CCB" w:rsidRPr="000A3CCB" w:rsidTr="000A3CCB">
        <w:trPr>
          <w:trHeight w:val="1395"/>
        </w:trPr>
        <w:tc>
          <w:tcPr>
            <w:tcW w:w="744" w:type="dxa"/>
          </w:tcPr>
          <w:p w:rsidR="000A3CCB" w:rsidRPr="000A3CCB" w:rsidRDefault="000A3CCB" w:rsidP="000A3CCB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651" w:type="dxa"/>
          </w:tcPr>
          <w:p w:rsidR="000A3CCB" w:rsidRPr="000A3CCB" w:rsidRDefault="000A3CCB" w:rsidP="000A3CCB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детей и семей, находящихся в трудной жизненной ситуации и социально опасном положении</w:t>
            </w:r>
          </w:p>
        </w:tc>
        <w:tc>
          <w:tcPr>
            <w:tcW w:w="1988" w:type="dxa"/>
          </w:tcPr>
          <w:p w:rsidR="000A3CCB" w:rsidRDefault="000A3CCB" w:rsidP="000A3CCB">
            <w:pPr>
              <w:ind w:left="142" w:right="18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 30.10.2023</w:t>
            </w:r>
          </w:p>
          <w:p w:rsidR="000A3CCB" w:rsidRDefault="000A3CCB" w:rsidP="000A3CCB">
            <w:pPr>
              <w:ind w:left="142" w:right="18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0A3CCB" w:rsidRPr="000A3CCB" w:rsidRDefault="000A3CCB" w:rsidP="000A3CCB">
            <w:pPr>
              <w:ind w:left="142" w:right="18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A3CC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0A3CC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0A3CC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0A3CCB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0A3CC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A3CCB">
              <w:rPr>
                <w:rFonts w:ascii="Times New Roman" w:eastAsia="Times New Roman" w:hAnsi="Times New Roman" w:cs="Times New Roman"/>
                <w:sz w:val="24"/>
              </w:rPr>
              <w:t>периода</w:t>
            </w:r>
            <w:proofErr w:type="spellEnd"/>
          </w:p>
        </w:tc>
        <w:tc>
          <w:tcPr>
            <w:tcW w:w="2123" w:type="dxa"/>
          </w:tcPr>
          <w:p w:rsidR="000A3CCB" w:rsidRPr="000A3CCB" w:rsidRDefault="000A3CCB" w:rsidP="000A3CCB">
            <w:pPr>
              <w:spacing w:line="270" w:lineRule="exact"/>
              <w:ind w:lef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0A3CC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0A3CCB" w:rsidRPr="000A3CCB" w:rsidRDefault="000A3CCB" w:rsidP="000A3CCB">
            <w:pPr>
              <w:spacing w:line="270" w:lineRule="exact"/>
              <w:ind w:lef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</w:t>
            </w:r>
            <w:r w:rsidRPr="000A3CC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педагог-психолог</w:t>
            </w:r>
          </w:p>
        </w:tc>
        <w:tc>
          <w:tcPr>
            <w:tcW w:w="2126" w:type="dxa"/>
          </w:tcPr>
          <w:p w:rsidR="000A3CCB" w:rsidRPr="000A3CCB" w:rsidRDefault="000A3CCB" w:rsidP="000A3CCB">
            <w:pPr>
              <w:spacing w:line="237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0A3CCB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proofErr w:type="spellEnd"/>
            <w:r w:rsidRPr="000A3CC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A3CCB">
              <w:rPr>
                <w:rFonts w:ascii="Times New Roman" w:eastAsia="Times New Roman" w:hAnsi="Times New Roman" w:cs="Times New Roman"/>
                <w:spacing w:val="-1"/>
                <w:sz w:val="24"/>
              </w:rPr>
              <w:t>социального</w:t>
            </w:r>
            <w:proofErr w:type="spellEnd"/>
            <w:r w:rsidRPr="000A3CC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A3CCB">
              <w:rPr>
                <w:rFonts w:ascii="Times New Roman" w:eastAsia="Times New Roman" w:hAnsi="Times New Roman" w:cs="Times New Roman"/>
                <w:sz w:val="24"/>
              </w:rPr>
              <w:t>паспорта</w:t>
            </w:r>
            <w:proofErr w:type="spellEnd"/>
          </w:p>
        </w:tc>
      </w:tr>
      <w:tr w:rsidR="000A3CCB" w:rsidRPr="000A3CCB" w:rsidTr="000A3CCB">
        <w:trPr>
          <w:trHeight w:val="1685"/>
        </w:trPr>
        <w:tc>
          <w:tcPr>
            <w:tcW w:w="744" w:type="dxa"/>
          </w:tcPr>
          <w:p w:rsidR="000A3CCB" w:rsidRPr="000A3CCB" w:rsidRDefault="000A3CCB" w:rsidP="000A3CCB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3651" w:type="dxa"/>
          </w:tcPr>
          <w:p w:rsidR="000A3CCB" w:rsidRPr="000A3CCB" w:rsidRDefault="000A3CCB" w:rsidP="000A3CCB">
            <w:pPr>
              <w:ind w:left="107" w:right="5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Индивидуальная</w:t>
            </w:r>
            <w:r w:rsidRPr="000A3CC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0A3CC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A3CC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учащимися,</w:t>
            </w:r>
            <w:r w:rsidRPr="000A3CC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состоящими</w:t>
            </w:r>
            <w:r w:rsidRPr="000A3CCB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A3CCB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профилактическом</w:t>
            </w:r>
            <w:r w:rsidRPr="000A3CC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учете,</w:t>
            </w:r>
            <w:r w:rsidRPr="000A3CC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проживающими </w:t>
            </w:r>
            <w:proofErr w:type="gramStart"/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0A3CCB" w:rsidRPr="000A3CCB" w:rsidRDefault="000A3CCB" w:rsidP="000A3CCB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неблагополучных</w:t>
            </w:r>
            <w:r w:rsidRPr="000A3CC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семьях</w:t>
            </w:r>
            <w:proofErr w:type="gramEnd"/>
          </w:p>
        </w:tc>
        <w:tc>
          <w:tcPr>
            <w:tcW w:w="1988" w:type="dxa"/>
          </w:tcPr>
          <w:p w:rsidR="000A3CCB" w:rsidRPr="000A3CCB" w:rsidRDefault="000A3CCB" w:rsidP="000A3CCB">
            <w:pPr>
              <w:ind w:left="142" w:right="1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A3CC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0A3CC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0A3CC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0A3CCB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0A3CC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A3CCB">
              <w:rPr>
                <w:rFonts w:ascii="Times New Roman" w:eastAsia="Times New Roman" w:hAnsi="Times New Roman" w:cs="Times New Roman"/>
                <w:sz w:val="24"/>
              </w:rPr>
              <w:t>периода</w:t>
            </w:r>
            <w:proofErr w:type="spellEnd"/>
          </w:p>
        </w:tc>
        <w:tc>
          <w:tcPr>
            <w:tcW w:w="2123" w:type="dxa"/>
          </w:tcPr>
          <w:p w:rsidR="000A3CCB" w:rsidRPr="000A3CCB" w:rsidRDefault="000A3CCB" w:rsidP="000A3CCB">
            <w:pPr>
              <w:spacing w:line="270" w:lineRule="exact"/>
              <w:ind w:lef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0A3CCB" w:rsidRPr="000A3CCB" w:rsidRDefault="000A3CCB" w:rsidP="000A3CCB">
            <w:pPr>
              <w:spacing w:line="270" w:lineRule="exact"/>
              <w:ind w:lef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</w:t>
            </w:r>
            <w:r w:rsidRPr="000A3CC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педагог-психолог,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</w:t>
            </w:r>
            <w:r w:rsidRPr="000A3CC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</w:t>
            </w:r>
            <w:r w:rsidRPr="000A3CC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воспитанию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0A3CCB" w:rsidRPr="000A3CCB" w:rsidRDefault="000A3CCB" w:rsidP="000A3CCB">
            <w:pPr>
              <w:spacing w:line="237" w:lineRule="auto"/>
              <w:ind w:left="142" w:righ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0A3CC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индивидуальной</w:t>
            </w:r>
            <w:r w:rsidRPr="000A3CC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карточки учета</w:t>
            </w:r>
            <w:r w:rsidRPr="000A3CC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учащегося</w:t>
            </w:r>
          </w:p>
        </w:tc>
      </w:tr>
      <w:tr w:rsidR="000A3CCB" w:rsidRPr="000A3CCB" w:rsidTr="000A3CCB">
        <w:trPr>
          <w:trHeight w:val="2404"/>
        </w:trPr>
        <w:tc>
          <w:tcPr>
            <w:tcW w:w="744" w:type="dxa"/>
          </w:tcPr>
          <w:p w:rsidR="000A3CCB" w:rsidRPr="000A3CCB" w:rsidRDefault="000A3CCB" w:rsidP="000A3CCB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51" w:type="dxa"/>
          </w:tcPr>
          <w:p w:rsidR="000A3CCB" w:rsidRPr="000A3CCB" w:rsidRDefault="000A3CCB" w:rsidP="000A3CCB">
            <w:pPr>
              <w:ind w:left="107" w:right="477" w:hanging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Вовлечение учащихся, состоящих на</w:t>
            </w:r>
            <w:r w:rsidRPr="000A3CC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профилактическом</w:t>
            </w:r>
            <w:r w:rsidRPr="000A3CCB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учете и</w:t>
            </w:r>
            <w:r w:rsidRPr="000A3CC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проживающих в неблагополучных</w:t>
            </w:r>
            <w:r w:rsidRPr="000A3CC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семьях,</w:t>
            </w:r>
            <w:r w:rsidRPr="000A3CC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A3CC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досуговую</w:t>
            </w:r>
            <w:r w:rsidRPr="000A3CC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0A3CC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0A3CC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внеурочное</w:t>
            </w:r>
            <w:r w:rsidRPr="000A3CC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A3CC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каникулярное</w:t>
            </w:r>
            <w:r w:rsidRPr="000A3CC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время.</w:t>
            </w:r>
          </w:p>
        </w:tc>
        <w:tc>
          <w:tcPr>
            <w:tcW w:w="1988" w:type="dxa"/>
          </w:tcPr>
          <w:p w:rsidR="000A3CCB" w:rsidRPr="000A3CCB" w:rsidRDefault="000A3CCB" w:rsidP="000A3CCB">
            <w:pPr>
              <w:spacing w:line="237" w:lineRule="auto"/>
              <w:ind w:left="142" w:right="239"/>
              <w:rPr>
                <w:rFonts w:ascii="Times New Roman" w:eastAsia="Times New Roman" w:hAnsi="Times New Roman" w:cs="Times New Roman"/>
                <w:sz w:val="24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A3CC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0A3CC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0A3CC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0A3CCB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0A3CC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A3CCB">
              <w:rPr>
                <w:rFonts w:ascii="Times New Roman" w:eastAsia="Times New Roman" w:hAnsi="Times New Roman" w:cs="Times New Roman"/>
                <w:sz w:val="24"/>
              </w:rPr>
              <w:t>периода</w:t>
            </w:r>
            <w:proofErr w:type="spellEnd"/>
          </w:p>
        </w:tc>
        <w:tc>
          <w:tcPr>
            <w:tcW w:w="2123" w:type="dxa"/>
          </w:tcPr>
          <w:p w:rsidR="000A3CCB" w:rsidRPr="000A3CCB" w:rsidRDefault="000A3CCB" w:rsidP="000A3CCB">
            <w:pPr>
              <w:spacing w:line="270" w:lineRule="exact"/>
              <w:ind w:lef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0A3CCB" w:rsidRPr="000A3CCB" w:rsidRDefault="000A3CCB" w:rsidP="000A3CCB">
            <w:pPr>
              <w:spacing w:line="255" w:lineRule="exact"/>
              <w:ind w:lef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</w:t>
            </w:r>
            <w:r w:rsidRPr="000A3CC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, советник</w:t>
            </w:r>
            <w:r w:rsidRPr="000A3CC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</w:t>
            </w:r>
            <w:r w:rsidRPr="000A3CC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воспитанию</w:t>
            </w:r>
          </w:p>
        </w:tc>
        <w:tc>
          <w:tcPr>
            <w:tcW w:w="2126" w:type="dxa"/>
          </w:tcPr>
          <w:p w:rsidR="000A3CCB" w:rsidRPr="000A3CCB" w:rsidRDefault="000A3CCB" w:rsidP="000A3CCB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Организованный</w:t>
            </w:r>
          </w:p>
          <w:p w:rsidR="000A3CCB" w:rsidRPr="000A3CCB" w:rsidRDefault="000A3CCB" w:rsidP="000A3CCB">
            <w:pPr>
              <w:ind w:left="106" w:right="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досуг</w:t>
            </w:r>
            <w:r w:rsidRPr="000A3CC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A3CC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занятость</w:t>
            </w:r>
            <w:r w:rsidRPr="000A3CC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 во</w:t>
            </w:r>
            <w:r w:rsidRPr="000A3CC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внеурочное</w:t>
            </w:r>
            <w:r w:rsidRPr="000A3CC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</w:p>
          <w:p w:rsidR="000A3CCB" w:rsidRPr="000A3CCB" w:rsidRDefault="000A3CCB" w:rsidP="000A3CCB">
            <w:pPr>
              <w:spacing w:before="3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0A3CCB">
              <w:rPr>
                <w:rFonts w:ascii="Times New Roman" w:eastAsia="Times New Roman" w:hAnsi="Times New Roman" w:cs="Times New Roman"/>
                <w:sz w:val="24"/>
              </w:rPr>
              <w:t>фотоотчет</w:t>
            </w:r>
            <w:proofErr w:type="spellEnd"/>
            <w:r w:rsidRPr="000A3CCB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0A3CCB" w:rsidRPr="000A3CCB" w:rsidTr="000A3CCB">
        <w:trPr>
          <w:trHeight w:val="2404"/>
        </w:trPr>
        <w:tc>
          <w:tcPr>
            <w:tcW w:w="744" w:type="dxa"/>
          </w:tcPr>
          <w:p w:rsidR="000A3CCB" w:rsidRPr="000A3CCB" w:rsidRDefault="000A3CCB" w:rsidP="000A3CCB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3651" w:type="dxa"/>
          </w:tcPr>
          <w:p w:rsidR="000A3CCB" w:rsidRPr="000A3CCB" w:rsidRDefault="000A3CCB" w:rsidP="000A3CCB">
            <w:pPr>
              <w:ind w:left="107" w:right="477" w:hanging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взаимодействия с центрами</w:t>
            </w:r>
            <w:r w:rsidRPr="000A3CC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досуга и дополнительного образования,</w:t>
            </w:r>
            <w:r w:rsidRPr="000A3CC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учреждениями</w:t>
            </w:r>
            <w:r w:rsidRPr="000A3CCB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культуры.</w:t>
            </w:r>
          </w:p>
        </w:tc>
        <w:tc>
          <w:tcPr>
            <w:tcW w:w="1988" w:type="dxa"/>
          </w:tcPr>
          <w:p w:rsidR="000A3CCB" w:rsidRPr="000A3CCB" w:rsidRDefault="000A3CCB" w:rsidP="000A3CCB">
            <w:pPr>
              <w:spacing w:line="237" w:lineRule="auto"/>
              <w:ind w:left="142" w:right="2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A3CC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0A3CC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0A3CCB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</w:t>
            </w:r>
            <w:proofErr w:type="spellStart"/>
            <w:r w:rsidRPr="000A3CCB">
              <w:rPr>
                <w:rFonts w:ascii="Times New Roman" w:eastAsia="Times New Roman" w:hAnsi="Times New Roman" w:cs="Times New Roman"/>
                <w:sz w:val="24"/>
              </w:rPr>
              <w:t>периода</w:t>
            </w:r>
            <w:proofErr w:type="spellEnd"/>
          </w:p>
        </w:tc>
        <w:tc>
          <w:tcPr>
            <w:tcW w:w="2123" w:type="dxa"/>
          </w:tcPr>
          <w:p w:rsidR="000A3CCB" w:rsidRPr="000A3CCB" w:rsidRDefault="000A3CCB" w:rsidP="000A3CCB">
            <w:pPr>
              <w:spacing w:line="270" w:lineRule="exact"/>
              <w:ind w:lef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0A3CCB" w:rsidRPr="000A3CCB" w:rsidRDefault="000A3CCB" w:rsidP="000A3CCB">
            <w:pPr>
              <w:spacing w:line="270" w:lineRule="exact"/>
              <w:ind w:lef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</w:t>
            </w:r>
            <w:r w:rsidRPr="000A3CC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, советник</w:t>
            </w:r>
            <w:r w:rsidRPr="000A3CC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</w:t>
            </w:r>
            <w:r w:rsidRPr="000A3CC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воспитанию</w:t>
            </w:r>
          </w:p>
        </w:tc>
        <w:tc>
          <w:tcPr>
            <w:tcW w:w="2126" w:type="dxa"/>
          </w:tcPr>
          <w:p w:rsidR="000A3CCB" w:rsidRPr="000A3CCB" w:rsidRDefault="000A3CCB" w:rsidP="000A3CCB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Договоры о </w:t>
            </w:r>
            <w:proofErr w:type="gramStart"/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совместной</w:t>
            </w:r>
            <w:proofErr w:type="gramEnd"/>
          </w:p>
          <w:p w:rsidR="000A3CCB" w:rsidRPr="000A3CCB" w:rsidRDefault="000A3CCB" w:rsidP="000A3CCB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 участие в мероприятиях</w:t>
            </w:r>
          </w:p>
          <w:p w:rsidR="000A3CCB" w:rsidRPr="000A3CCB" w:rsidRDefault="000A3CCB" w:rsidP="000A3CCB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(приказы)</w:t>
            </w:r>
          </w:p>
        </w:tc>
      </w:tr>
      <w:tr w:rsidR="000A3CCB" w:rsidRPr="000A3CCB" w:rsidTr="000A3CCB">
        <w:trPr>
          <w:trHeight w:val="2404"/>
        </w:trPr>
        <w:tc>
          <w:tcPr>
            <w:tcW w:w="744" w:type="dxa"/>
          </w:tcPr>
          <w:p w:rsidR="000A3CCB" w:rsidRPr="000A3CCB" w:rsidRDefault="000A3CCB" w:rsidP="000A3CCB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3651" w:type="dxa"/>
          </w:tcPr>
          <w:p w:rsidR="000A3CCB" w:rsidRPr="000A3CCB" w:rsidRDefault="000A3CCB" w:rsidP="000A3CCB">
            <w:pPr>
              <w:ind w:left="107" w:right="477" w:hanging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3CCB">
              <w:rPr>
                <w:rFonts w:ascii="Times New Roman" w:eastAsia="Times New Roman" w:hAnsi="Times New Roman" w:cs="Times New Roman"/>
                <w:sz w:val="24"/>
              </w:rPr>
              <w:t>Межведомственное</w:t>
            </w:r>
            <w:proofErr w:type="spellEnd"/>
          </w:p>
          <w:p w:rsidR="000A3CCB" w:rsidRPr="000A3CCB" w:rsidRDefault="000A3CCB" w:rsidP="000A3CCB">
            <w:pPr>
              <w:ind w:left="107" w:right="477" w:hanging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A3CCB">
              <w:rPr>
                <w:rFonts w:ascii="Times New Roman" w:eastAsia="Times New Roman" w:hAnsi="Times New Roman" w:cs="Times New Roman"/>
                <w:sz w:val="24"/>
              </w:rPr>
              <w:t>взаимодействие</w:t>
            </w:r>
            <w:proofErr w:type="spellEnd"/>
            <w:r w:rsidRPr="000A3CCB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0A3CCB">
              <w:rPr>
                <w:rFonts w:ascii="Times New Roman" w:eastAsia="Times New Roman" w:hAnsi="Times New Roman" w:cs="Times New Roman"/>
                <w:sz w:val="24"/>
              </w:rPr>
              <w:t>органами</w:t>
            </w:r>
            <w:proofErr w:type="spellEnd"/>
            <w:r w:rsidRPr="000A3CC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A3CCB">
              <w:rPr>
                <w:rFonts w:ascii="Times New Roman" w:eastAsia="Times New Roman" w:hAnsi="Times New Roman" w:cs="Times New Roman"/>
                <w:sz w:val="24"/>
              </w:rPr>
              <w:t>профилактики</w:t>
            </w:r>
            <w:proofErr w:type="spellEnd"/>
          </w:p>
        </w:tc>
        <w:tc>
          <w:tcPr>
            <w:tcW w:w="1988" w:type="dxa"/>
          </w:tcPr>
          <w:p w:rsidR="000A3CCB" w:rsidRPr="000A3CCB" w:rsidRDefault="000A3CCB" w:rsidP="000A3CCB">
            <w:pPr>
              <w:spacing w:line="237" w:lineRule="auto"/>
              <w:ind w:left="142" w:right="239"/>
              <w:rPr>
                <w:rFonts w:ascii="Times New Roman" w:eastAsia="Times New Roman" w:hAnsi="Times New Roman" w:cs="Times New Roman"/>
                <w:sz w:val="24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A3CC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0A3CC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0A3CC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A3CC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3" w:type="dxa"/>
          </w:tcPr>
          <w:p w:rsidR="000A3CCB" w:rsidRPr="000A3CCB" w:rsidRDefault="000A3CCB" w:rsidP="000A3CCB">
            <w:pPr>
              <w:spacing w:line="270" w:lineRule="exact"/>
              <w:ind w:lef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0A3CCB" w:rsidRPr="000A3CCB" w:rsidRDefault="000A3CCB" w:rsidP="000A3CCB">
            <w:pPr>
              <w:spacing w:line="270" w:lineRule="exact"/>
              <w:ind w:lef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</w:t>
            </w:r>
            <w:r w:rsidRPr="000A3CC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, советник</w:t>
            </w:r>
            <w:r w:rsidRPr="000A3CC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</w:t>
            </w:r>
            <w:r w:rsidRPr="000A3CC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воспитанию</w:t>
            </w:r>
          </w:p>
        </w:tc>
        <w:tc>
          <w:tcPr>
            <w:tcW w:w="2126" w:type="dxa"/>
          </w:tcPr>
          <w:p w:rsidR="000A3CCB" w:rsidRPr="000A3CCB" w:rsidRDefault="000A3CCB" w:rsidP="000A3CCB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совместных планов,</w:t>
            </w:r>
          </w:p>
          <w:p w:rsidR="000A3CCB" w:rsidRPr="000A3CCB" w:rsidRDefault="000A3CCB" w:rsidP="000A3CCB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журнала</w:t>
            </w:r>
          </w:p>
          <w:p w:rsidR="000A3CCB" w:rsidRPr="000A3CCB" w:rsidRDefault="000A3CCB" w:rsidP="000A3CCB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ежведомствен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взаимодействи</w:t>
            </w:r>
            <w:r w:rsidRPr="000A3CCB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</w:p>
        </w:tc>
      </w:tr>
      <w:tr w:rsidR="000A3CCB" w:rsidRPr="000A3CCB" w:rsidTr="000A3CCB">
        <w:trPr>
          <w:trHeight w:val="2404"/>
        </w:trPr>
        <w:tc>
          <w:tcPr>
            <w:tcW w:w="744" w:type="dxa"/>
          </w:tcPr>
          <w:p w:rsidR="000A3CCB" w:rsidRPr="000A3CCB" w:rsidRDefault="000A3CCB" w:rsidP="000A3CCB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3651" w:type="dxa"/>
          </w:tcPr>
          <w:p w:rsidR="000A3CCB" w:rsidRPr="000A3CCB" w:rsidRDefault="00263FB0" w:rsidP="000A3CCB">
            <w:pPr>
              <w:ind w:left="107" w:right="477" w:hanging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каникулярной занятости учащихся.</w:t>
            </w:r>
          </w:p>
        </w:tc>
        <w:tc>
          <w:tcPr>
            <w:tcW w:w="1988" w:type="dxa"/>
          </w:tcPr>
          <w:p w:rsidR="000A3CCB" w:rsidRPr="000A3CCB" w:rsidRDefault="00263FB0" w:rsidP="00263FB0">
            <w:pPr>
              <w:spacing w:line="237" w:lineRule="auto"/>
              <w:ind w:right="2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Каникулярное время</w:t>
            </w:r>
          </w:p>
        </w:tc>
        <w:tc>
          <w:tcPr>
            <w:tcW w:w="2123" w:type="dxa"/>
          </w:tcPr>
          <w:p w:rsidR="00263FB0" w:rsidRPr="00263FB0" w:rsidRDefault="00263FB0" w:rsidP="00263FB0">
            <w:pPr>
              <w:spacing w:line="270" w:lineRule="exact"/>
              <w:ind w:lef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0A3CCB" w:rsidRPr="000A3CCB" w:rsidRDefault="00263FB0" w:rsidP="00263FB0">
            <w:pPr>
              <w:spacing w:line="270" w:lineRule="exact"/>
              <w:ind w:lef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ВР, советник директора по воспитанию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руководитель ШМО классных руководителей</w:t>
            </w:r>
          </w:p>
        </w:tc>
        <w:tc>
          <w:tcPr>
            <w:tcW w:w="2126" w:type="dxa"/>
          </w:tcPr>
          <w:p w:rsidR="00263FB0" w:rsidRPr="00263FB0" w:rsidRDefault="00263FB0" w:rsidP="00263FB0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Графики работы школы в каникулярное время,</w:t>
            </w:r>
          </w:p>
          <w:p w:rsidR="000A3CCB" w:rsidRPr="000A3CCB" w:rsidRDefault="00263FB0" w:rsidP="00263FB0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фотоотчеты</w:t>
            </w:r>
          </w:p>
        </w:tc>
      </w:tr>
      <w:tr w:rsidR="00263FB0" w:rsidRPr="000A3CCB" w:rsidTr="00263FB0">
        <w:trPr>
          <w:trHeight w:val="1547"/>
        </w:trPr>
        <w:tc>
          <w:tcPr>
            <w:tcW w:w="744" w:type="dxa"/>
          </w:tcPr>
          <w:p w:rsidR="00263FB0" w:rsidRPr="00263FB0" w:rsidRDefault="00263FB0" w:rsidP="000A3CCB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3651" w:type="dxa"/>
          </w:tcPr>
          <w:p w:rsidR="00263FB0" w:rsidRPr="00263FB0" w:rsidRDefault="00263FB0" w:rsidP="000A3CCB">
            <w:pPr>
              <w:ind w:left="107" w:right="477" w:hanging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Каникулярная занятость учащихся, состоящих на профилактическом учете и находящихся в трудной жизненной ситуации.</w:t>
            </w:r>
          </w:p>
        </w:tc>
        <w:tc>
          <w:tcPr>
            <w:tcW w:w="1988" w:type="dxa"/>
          </w:tcPr>
          <w:p w:rsidR="00263FB0" w:rsidRPr="00263FB0" w:rsidRDefault="00263FB0" w:rsidP="00263FB0">
            <w:pPr>
              <w:spacing w:line="237" w:lineRule="auto"/>
              <w:ind w:right="2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Каникулярное время</w:t>
            </w:r>
          </w:p>
        </w:tc>
        <w:tc>
          <w:tcPr>
            <w:tcW w:w="2123" w:type="dxa"/>
          </w:tcPr>
          <w:p w:rsidR="00263FB0" w:rsidRPr="00263FB0" w:rsidRDefault="00263FB0" w:rsidP="00263FB0">
            <w:pPr>
              <w:spacing w:line="270" w:lineRule="exact"/>
              <w:ind w:lef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263FB0" w:rsidRPr="00263FB0" w:rsidRDefault="00263FB0" w:rsidP="00263FB0">
            <w:pPr>
              <w:spacing w:line="270" w:lineRule="exact"/>
              <w:ind w:lef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ВР, советник директора по воспитанию</w:t>
            </w:r>
          </w:p>
        </w:tc>
        <w:tc>
          <w:tcPr>
            <w:tcW w:w="2126" w:type="dxa"/>
          </w:tcPr>
          <w:p w:rsidR="00263FB0" w:rsidRPr="00263FB0" w:rsidRDefault="00263FB0" w:rsidP="00263FB0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Занятость учащихся в дни каникул</w:t>
            </w:r>
          </w:p>
        </w:tc>
      </w:tr>
      <w:tr w:rsidR="00263FB0" w:rsidRPr="000A3CCB" w:rsidTr="00263FB0">
        <w:trPr>
          <w:trHeight w:val="1825"/>
        </w:trPr>
        <w:tc>
          <w:tcPr>
            <w:tcW w:w="744" w:type="dxa"/>
          </w:tcPr>
          <w:p w:rsidR="00263FB0" w:rsidRPr="00263FB0" w:rsidRDefault="00263FB0" w:rsidP="000A3CCB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3651" w:type="dxa"/>
          </w:tcPr>
          <w:p w:rsidR="00263FB0" w:rsidRPr="00263FB0" w:rsidRDefault="00263FB0" w:rsidP="000A3CCB">
            <w:pPr>
              <w:ind w:left="107" w:right="477" w:hanging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3FB0">
              <w:rPr>
                <w:rFonts w:ascii="Times New Roman" w:eastAsia="Times New Roman" w:hAnsi="Times New Roman" w:cs="Times New Roman"/>
                <w:sz w:val="24"/>
              </w:rPr>
              <w:t>Временное</w:t>
            </w:r>
            <w:proofErr w:type="spellEnd"/>
            <w:r w:rsidRPr="00263F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63FB0">
              <w:rPr>
                <w:rFonts w:ascii="Times New Roman" w:eastAsia="Times New Roman" w:hAnsi="Times New Roman" w:cs="Times New Roman"/>
                <w:sz w:val="24"/>
              </w:rPr>
              <w:t>трудоустройство</w:t>
            </w:r>
            <w:proofErr w:type="spellEnd"/>
            <w:r w:rsidRPr="00263F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63FB0">
              <w:rPr>
                <w:rFonts w:ascii="Times New Roman" w:eastAsia="Times New Roman" w:hAnsi="Times New Roman" w:cs="Times New Roman"/>
                <w:sz w:val="24"/>
              </w:rPr>
              <w:t>несовершеннолетних</w:t>
            </w:r>
            <w:proofErr w:type="spellEnd"/>
          </w:p>
        </w:tc>
        <w:tc>
          <w:tcPr>
            <w:tcW w:w="1988" w:type="dxa"/>
          </w:tcPr>
          <w:p w:rsidR="00263FB0" w:rsidRPr="00263FB0" w:rsidRDefault="00263FB0" w:rsidP="00263FB0">
            <w:pPr>
              <w:spacing w:line="237" w:lineRule="auto"/>
              <w:ind w:right="2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В летний период, по программе</w:t>
            </w:r>
          </w:p>
          <w:p w:rsidR="00263FB0" w:rsidRPr="00263FB0" w:rsidRDefault="00263FB0" w:rsidP="00263FB0">
            <w:pPr>
              <w:spacing w:line="237" w:lineRule="auto"/>
              <w:ind w:right="2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занятости </w:t>
            </w:r>
            <w:proofErr w:type="spellStart"/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несовершенноле</w:t>
            </w:r>
            <w:proofErr w:type="spellEnd"/>
          </w:p>
          <w:p w:rsidR="00263FB0" w:rsidRPr="00263FB0" w:rsidRDefault="00263FB0" w:rsidP="00263FB0">
            <w:pPr>
              <w:spacing w:line="237" w:lineRule="auto"/>
              <w:ind w:right="2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3FB0">
              <w:rPr>
                <w:rFonts w:ascii="Times New Roman" w:eastAsia="Times New Roman" w:hAnsi="Times New Roman" w:cs="Times New Roman"/>
                <w:sz w:val="24"/>
              </w:rPr>
              <w:t>тних</w:t>
            </w:r>
            <w:proofErr w:type="spellEnd"/>
          </w:p>
        </w:tc>
        <w:tc>
          <w:tcPr>
            <w:tcW w:w="2123" w:type="dxa"/>
          </w:tcPr>
          <w:p w:rsidR="00263FB0" w:rsidRPr="00263FB0" w:rsidRDefault="00263FB0" w:rsidP="00263FB0">
            <w:pPr>
              <w:spacing w:line="270" w:lineRule="exact"/>
              <w:ind w:left="1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3FB0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263F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63FB0">
              <w:rPr>
                <w:rFonts w:ascii="Times New Roman" w:eastAsia="Times New Roman" w:hAnsi="Times New Roman" w:cs="Times New Roman"/>
                <w:sz w:val="24"/>
              </w:rPr>
              <w:t>штаба</w:t>
            </w:r>
            <w:proofErr w:type="spellEnd"/>
          </w:p>
        </w:tc>
        <w:tc>
          <w:tcPr>
            <w:tcW w:w="2126" w:type="dxa"/>
          </w:tcPr>
          <w:p w:rsidR="00263FB0" w:rsidRPr="00263FB0" w:rsidRDefault="00263FB0" w:rsidP="00263FB0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3FB0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</w:p>
          <w:p w:rsidR="00263FB0" w:rsidRPr="00263FB0" w:rsidRDefault="00263FB0" w:rsidP="00263FB0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3FB0">
              <w:rPr>
                <w:rFonts w:ascii="Times New Roman" w:eastAsia="Times New Roman" w:hAnsi="Times New Roman" w:cs="Times New Roman"/>
                <w:sz w:val="24"/>
              </w:rPr>
              <w:t>документации</w:t>
            </w:r>
            <w:proofErr w:type="spellEnd"/>
            <w:r w:rsidRPr="00263F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63FB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263FB0" w:rsidRPr="00263FB0" w:rsidRDefault="00263FB0" w:rsidP="00263FB0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3FB0">
              <w:rPr>
                <w:rFonts w:ascii="Times New Roman" w:eastAsia="Times New Roman" w:hAnsi="Times New Roman" w:cs="Times New Roman"/>
                <w:sz w:val="24"/>
              </w:rPr>
              <w:t>трудоустройств</w:t>
            </w:r>
            <w:proofErr w:type="spellEnd"/>
            <w:r w:rsidRPr="00263FB0">
              <w:rPr>
                <w:rFonts w:ascii="Times New Roman" w:eastAsia="Times New Roman" w:hAnsi="Times New Roman" w:cs="Times New Roman"/>
                <w:sz w:val="24"/>
              </w:rPr>
              <w:t xml:space="preserve"> у</w:t>
            </w:r>
          </w:p>
        </w:tc>
      </w:tr>
      <w:tr w:rsidR="00263FB0" w:rsidRPr="000A3CCB" w:rsidTr="00263FB0">
        <w:trPr>
          <w:trHeight w:val="986"/>
        </w:trPr>
        <w:tc>
          <w:tcPr>
            <w:tcW w:w="744" w:type="dxa"/>
          </w:tcPr>
          <w:p w:rsidR="00263FB0" w:rsidRPr="00263FB0" w:rsidRDefault="00263FB0" w:rsidP="000A3CCB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3651" w:type="dxa"/>
          </w:tcPr>
          <w:p w:rsidR="00263FB0" w:rsidRPr="00263FB0" w:rsidRDefault="00263FB0" w:rsidP="000A3CCB">
            <w:pPr>
              <w:ind w:left="107" w:right="477" w:hanging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работе общешкольного родительского собрания</w:t>
            </w:r>
          </w:p>
        </w:tc>
        <w:tc>
          <w:tcPr>
            <w:tcW w:w="1988" w:type="dxa"/>
          </w:tcPr>
          <w:p w:rsidR="00263FB0" w:rsidRPr="00263FB0" w:rsidRDefault="00263FB0" w:rsidP="00263FB0">
            <w:pPr>
              <w:spacing w:line="237" w:lineRule="auto"/>
              <w:ind w:right="2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плану</w:t>
            </w:r>
          </w:p>
        </w:tc>
        <w:tc>
          <w:tcPr>
            <w:tcW w:w="2123" w:type="dxa"/>
          </w:tcPr>
          <w:p w:rsidR="00263FB0" w:rsidRPr="00263FB0" w:rsidRDefault="00263FB0" w:rsidP="00263FB0">
            <w:pPr>
              <w:spacing w:line="270" w:lineRule="exact"/>
              <w:ind w:lef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Члены штаба</w:t>
            </w:r>
          </w:p>
        </w:tc>
        <w:tc>
          <w:tcPr>
            <w:tcW w:w="2126" w:type="dxa"/>
          </w:tcPr>
          <w:p w:rsidR="00263FB0" w:rsidRPr="00263FB0" w:rsidRDefault="00263FB0" w:rsidP="00263FB0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Памятки для родителей, протоколы</w:t>
            </w:r>
          </w:p>
        </w:tc>
      </w:tr>
      <w:tr w:rsidR="00263FB0" w:rsidRPr="000A3CCB" w:rsidTr="00263FB0">
        <w:trPr>
          <w:trHeight w:val="1553"/>
        </w:trPr>
        <w:tc>
          <w:tcPr>
            <w:tcW w:w="744" w:type="dxa"/>
          </w:tcPr>
          <w:p w:rsidR="00263FB0" w:rsidRPr="00263FB0" w:rsidRDefault="00263FB0" w:rsidP="000A3CCB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3651" w:type="dxa"/>
          </w:tcPr>
          <w:p w:rsidR="00263FB0" w:rsidRPr="00263FB0" w:rsidRDefault="00263FB0" w:rsidP="00263FB0">
            <w:pPr>
              <w:ind w:left="107" w:right="477" w:hanging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3FB0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263FB0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263FB0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263F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63FB0">
              <w:rPr>
                <w:rFonts w:ascii="Times New Roman" w:eastAsia="Times New Roman" w:hAnsi="Times New Roman" w:cs="Times New Roman"/>
                <w:sz w:val="24"/>
              </w:rPr>
              <w:t>спортивнооздоровительных</w:t>
            </w:r>
            <w:proofErr w:type="spellEnd"/>
          </w:p>
          <w:p w:rsidR="00263FB0" w:rsidRPr="00263FB0" w:rsidRDefault="00263FB0" w:rsidP="00263FB0">
            <w:pPr>
              <w:ind w:left="107" w:right="477" w:hanging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мероприятий. Пропаганда здорового образа жизни</w:t>
            </w:r>
          </w:p>
        </w:tc>
        <w:tc>
          <w:tcPr>
            <w:tcW w:w="1988" w:type="dxa"/>
          </w:tcPr>
          <w:p w:rsidR="00263FB0" w:rsidRPr="00263FB0" w:rsidRDefault="00263FB0" w:rsidP="00263FB0">
            <w:pPr>
              <w:spacing w:line="237" w:lineRule="auto"/>
              <w:ind w:right="2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всего периода</w:t>
            </w:r>
          </w:p>
        </w:tc>
        <w:tc>
          <w:tcPr>
            <w:tcW w:w="2123" w:type="dxa"/>
          </w:tcPr>
          <w:p w:rsidR="00263FB0" w:rsidRPr="00263FB0" w:rsidRDefault="00263FB0" w:rsidP="00263FB0">
            <w:pPr>
              <w:spacing w:line="270" w:lineRule="exact"/>
              <w:ind w:lef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263FB0" w:rsidRPr="00263FB0" w:rsidRDefault="00263FB0" w:rsidP="00263FB0">
            <w:pPr>
              <w:spacing w:line="270" w:lineRule="exact"/>
              <w:ind w:lef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ВР, советник директора по воспитанию</w:t>
            </w:r>
          </w:p>
        </w:tc>
        <w:tc>
          <w:tcPr>
            <w:tcW w:w="2126" w:type="dxa"/>
          </w:tcPr>
          <w:p w:rsidR="00263FB0" w:rsidRPr="00263FB0" w:rsidRDefault="00263FB0" w:rsidP="00263FB0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Отчеты</w:t>
            </w:r>
          </w:p>
        </w:tc>
      </w:tr>
      <w:tr w:rsidR="00263FB0" w:rsidRPr="000A3CCB" w:rsidTr="00263FB0">
        <w:trPr>
          <w:trHeight w:val="1561"/>
        </w:trPr>
        <w:tc>
          <w:tcPr>
            <w:tcW w:w="744" w:type="dxa"/>
          </w:tcPr>
          <w:p w:rsidR="00263FB0" w:rsidRPr="00263FB0" w:rsidRDefault="00263FB0" w:rsidP="000A3CCB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3651" w:type="dxa"/>
          </w:tcPr>
          <w:p w:rsidR="00263FB0" w:rsidRPr="00263FB0" w:rsidRDefault="00263FB0" w:rsidP="00263FB0">
            <w:pPr>
              <w:ind w:left="107" w:right="477" w:hanging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проведение профилактических акций, направленных</w:t>
            </w:r>
          </w:p>
          <w:p w:rsidR="00263FB0" w:rsidRPr="00263FB0" w:rsidRDefault="00263FB0" w:rsidP="00263FB0">
            <w:pPr>
              <w:ind w:left="107" w:right="477" w:hanging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формирование основ здорового образа жизни</w:t>
            </w:r>
          </w:p>
        </w:tc>
        <w:tc>
          <w:tcPr>
            <w:tcW w:w="1988" w:type="dxa"/>
          </w:tcPr>
          <w:p w:rsidR="00263FB0" w:rsidRPr="00263FB0" w:rsidRDefault="00263FB0" w:rsidP="00263FB0">
            <w:pPr>
              <w:spacing w:line="237" w:lineRule="auto"/>
              <w:ind w:right="2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Ежемесячно</w:t>
            </w:r>
          </w:p>
        </w:tc>
        <w:tc>
          <w:tcPr>
            <w:tcW w:w="2123" w:type="dxa"/>
          </w:tcPr>
          <w:p w:rsidR="00263FB0" w:rsidRPr="00263FB0" w:rsidRDefault="00263FB0" w:rsidP="00263FB0">
            <w:pPr>
              <w:spacing w:line="270" w:lineRule="exact"/>
              <w:ind w:lef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оветник директора по воспитанию</w:t>
            </w:r>
          </w:p>
        </w:tc>
        <w:tc>
          <w:tcPr>
            <w:tcW w:w="2126" w:type="dxa"/>
          </w:tcPr>
          <w:p w:rsidR="00263FB0" w:rsidRPr="00263FB0" w:rsidRDefault="00263FB0" w:rsidP="00263FB0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Творческие отчеты приказы и положения</w:t>
            </w:r>
          </w:p>
        </w:tc>
      </w:tr>
      <w:tr w:rsidR="00263FB0" w:rsidRPr="000A3CCB" w:rsidTr="00263FB0">
        <w:trPr>
          <w:trHeight w:val="1561"/>
        </w:trPr>
        <w:tc>
          <w:tcPr>
            <w:tcW w:w="744" w:type="dxa"/>
          </w:tcPr>
          <w:p w:rsidR="00263FB0" w:rsidRPr="00263FB0" w:rsidRDefault="00263FB0" w:rsidP="000A3CCB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</w:t>
            </w:r>
          </w:p>
        </w:tc>
        <w:tc>
          <w:tcPr>
            <w:tcW w:w="3651" w:type="dxa"/>
          </w:tcPr>
          <w:p w:rsidR="00263FB0" w:rsidRPr="00263FB0" w:rsidRDefault="00263FB0" w:rsidP="00263FB0">
            <w:pPr>
              <w:ind w:left="107" w:right="477" w:hanging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3FB0">
              <w:rPr>
                <w:rFonts w:ascii="Times New Roman" w:eastAsia="Times New Roman" w:hAnsi="Times New Roman" w:cs="Times New Roman"/>
                <w:sz w:val="24"/>
              </w:rPr>
              <w:t>Информационно-просветительские</w:t>
            </w:r>
            <w:proofErr w:type="spellEnd"/>
            <w:r w:rsidRPr="00263F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63FB0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988" w:type="dxa"/>
          </w:tcPr>
          <w:p w:rsidR="00263FB0" w:rsidRPr="00263FB0" w:rsidRDefault="00263FB0" w:rsidP="00263FB0">
            <w:pPr>
              <w:spacing w:line="237" w:lineRule="auto"/>
              <w:ind w:right="239"/>
              <w:rPr>
                <w:rFonts w:ascii="Times New Roman" w:eastAsia="Times New Roman" w:hAnsi="Times New Roman" w:cs="Times New Roman"/>
                <w:sz w:val="24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63FB0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63F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63FB0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3" w:type="dxa"/>
          </w:tcPr>
          <w:p w:rsidR="00263FB0" w:rsidRDefault="00263FB0" w:rsidP="00263FB0">
            <w:pPr>
              <w:spacing w:line="270" w:lineRule="exact"/>
              <w:ind w:left="1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3FB0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263F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63FB0">
              <w:rPr>
                <w:rFonts w:ascii="Times New Roman" w:eastAsia="Times New Roman" w:hAnsi="Times New Roman" w:cs="Times New Roman"/>
                <w:sz w:val="24"/>
              </w:rPr>
              <w:t>штаба</w:t>
            </w:r>
            <w:proofErr w:type="spellEnd"/>
          </w:p>
        </w:tc>
        <w:tc>
          <w:tcPr>
            <w:tcW w:w="2126" w:type="dxa"/>
          </w:tcPr>
          <w:p w:rsidR="00263FB0" w:rsidRPr="00263FB0" w:rsidRDefault="00263FB0" w:rsidP="00263FB0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Размещение информации на </w:t>
            </w:r>
            <w:proofErr w:type="spellStart"/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шк</w:t>
            </w:r>
            <w:proofErr w:type="spellEnd"/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сайте,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соц. Сети, </w:t>
            </w: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стенде, изготовление памяток</w:t>
            </w:r>
          </w:p>
        </w:tc>
      </w:tr>
      <w:tr w:rsidR="00263FB0" w:rsidRPr="000A3CCB" w:rsidTr="00263FB0">
        <w:trPr>
          <w:trHeight w:val="1561"/>
        </w:trPr>
        <w:tc>
          <w:tcPr>
            <w:tcW w:w="744" w:type="dxa"/>
          </w:tcPr>
          <w:p w:rsidR="00263FB0" w:rsidRPr="00263FB0" w:rsidRDefault="00263FB0" w:rsidP="000A3CCB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</w:p>
        </w:tc>
        <w:tc>
          <w:tcPr>
            <w:tcW w:w="3651" w:type="dxa"/>
          </w:tcPr>
          <w:p w:rsidR="00263FB0" w:rsidRPr="00263FB0" w:rsidRDefault="00263FB0" w:rsidP="00263FB0">
            <w:pPr>
              <w:ind w:left="107" w:right="477" w:hanging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Профилактическая работа по реализации Закона № 1539 с несовершеннолетними</w:t>
            </w:r>
          </w:p>
        </w:tc>
        <w:tc>
          <w:tcPr>
            <w:tcW w:w="1988" w:type="dxa"/>
          </w:tcPr>
          <w:p w:rsidR="00263FB0" w:rsidRPr="00263FB0" w:rsidRDefault="00263FB0" w:rsidP="00263FB0">
            <w:pPr>
              <w:spacing w:line="237" w:lineRule="auto"/>
              <w:ind w:right="2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263FB0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263F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63FB0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3" w:type="dxa"/>
          </w:tcPr>
          <w:p w:rsidR="00263FB0" w:rsidRPr="00263FB0" w:rsidRDefault="00263FB0" w:rsidP="00263FB0">
            <w:pPr>
              <w:spacing w:line="270" w:lineRule="exact"/>
              <w:ind w:lef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Члены штаба</w:t>
            </w:r>
          </w:p>
        </w:tc>
        <w:tc>
          <w:tcPr>
            <w:tcW w:w="2126" w:type="dxa"/>
          </w:tcPr>
          <w:p w:rsidR="00263FB0" w:rsidRPr="00263FB0" w:rsidRDefault="00263FB0" w:rsidP="00263FB0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Занятость учащихся, отсутствие случаев нарушения</w:t>
            </w:r>
          </w:p>
          <w:p w:rsidR="00263FB0" w:rsidRPr="00263FB0" w:rsidRDefault="00263FB0" w:rsidP="00263FB0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закона</w:t>
            </w:r>
          </w:p>
        </w:tc>
      </w:tr>
      <w:tr w:rsidR="00263FB0" w:rsidRPr="000A3CCB" w:rsidTr="00263FB0">
        <w:trPr>
          <w:trHeight w:val="1034"/>
        </w:trPr>
        <w:tc>
          <w:tcPr>
            <w:tcW w:w="744" w:type="dxa"/>
          </w:tcPr>
          <w:p w:rsidR="00263FB0" w:rsidRPr="00263FB0" w:rsidRDefault="00263FB0" w:rsidP="000A3CCB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</w:p>
        </w:tc>
        <w:tc>
          <w:tcPr>
            <w:tcW w:w="3651" w:type="dxa"/>
          </w:tcPr>
          <w:p w:rsidR="00263FB0" w:rsidRPr="00263FB0" w:rsidRDefault="00263FB0" w:rsidP="00263FB0">
            <w:pPr>
              <w:ind w:left="107" w:right="477" w:hanging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мониторинга работы штаба. Подготовка отчетной документации</w:t>
            </w:r>
          </w:p>
        </w:tc>
        <w:tc>
          <w:tcPr>
            <w:tcW w:w="1988" w:type="dxa"/>
          </w:tcPr>
          <w:p w:rsidR="00263FB0" w:rsidRPr="00263FB0" w:rsidRDefault="00263FB0" w:rsidP="00263FB0">
            <w:pPr>
              <w:spacing w:line="237" w:lineRule="auto"/>
              <w:ind w:right="2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1 раз в полугодие</w:t>
            </w:r>
          </w:p>
        </w:tc>
        <w:tc>
          <w:tcPr>
            <w:tcW w:w="2123" w:type="dxa"/>
          </w:tcPr>
          <w:p w:rsidR="00263FB0" w:rsidRPr="00263FB0" w:rsidRDefault="00263FB0" w:rsidP="00263FB0">
            <w:pPr>
              <w:spacing w:line="270" w:lineRule="exact"/>
              <w:ind w:lef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263FB0" w:rsidRPr="00263FB0" w:rsidRDefault="00263FB0" w:rsidP="00263FB0">
            <w:pPr>
              <w:spacing w:line="270" w:lineRule="exact"/>
              <w:ind w:lef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</w:t>
            </w:r>
          </w:p>
        </w:tc>
        <w:tc>
          <w:tcPr>
            <w:tcW w:w="2126" w:type="dxa"/>
          </w:tcPr>
          <w:p w:rsidR="00263FB0" w:rsidRPr="00263FB0" w:rsidRDefault="00263FB0" w:rsidP="00263FB0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B0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Аналитические отчеты</w:t>
            </w:r>
          </w:p>
        </w:tc>
      </w:tr>
    </w:tbl>
    <w:p w:rsidR="000A3CCB" w:rsidRPr="000A3CCB" w:rsidRDefault="000A3CCB" w:rsidP="000A3C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A3CCB" w:rsidRPr="000A3CCB" w:rsidSect="000A3CCB">
          <w:pgSz w:w="11920" w:h="16860"/>
          <w:pgMar w:top="567" w:right="580" w:bottom="280" w:left="426" w:header="720" w:footer="720" w:gutter="0"/>
          <w:cols w:space="720"/>
        </w:sectPr>
      </w:pPr>
      <w:bookmarkStart w:id="0" w:name="_GoBack"/>
      <w:bookmarkEnd w:id="0"/>
    </w:p>
    <w:p w:rsidR="000A3CCB" w:rsidRPr="000A3CCB" w:rsidRDefault="000A3CCB" w:rsidP="000A3C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A3CCB" w:rsidRPr="000A3CCB">
          <w:pgSz w:w="11920" w:h="16860"/>
          <w:pgMar w:top="520" w:right="160" w:bottom="280" w:left="0" w:header="720" w:footer="720" w:gutter="0"/>
          <w:cols w:space="720"/>
        </w:sectPr>
      </w:pPr>
    </w:p>
    <w:p w:rsidR="000A3CCB" w:rsidRPr="000A3CCB" w:rsidRDefault="000A3CCB" w:rsidP="000A3C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A3CCB" w:rsidRPr="000A3CCB">
          <w:pgSz w:w="11920" w:h="16860"/>
          <w:pgMar w:top="520" w:right="160" w:bottom="280" w:left="0" w:header="720" w:footer="720" w:gutter="0"/>
          <w:cols w:space="720"/>
        </w:sectPr>
      </w:pPr>
    </w:p>
    <w:p w:rsidR="000A3CCB" w:rsidRDefault="000A3CCB"/>
    <w:sectPr w:rsidR="000A3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CB"/>
    <w:rsid w:val="000A3CCB"/>
    <w:rsid w:val="00263FB0"/>
    <w:rsid w:val="0052293A"/>
    <w:rsid w:val="008B48D9"/>
    <w:rsid w:val="00E4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3C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2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3C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2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1678</dc:creator>
  <cp:lastModifiedBy>1678</cp:lastModifiedBy>
  <cp:revision>2</cp:revision>
  <cp:lastPrinted>2023-10-17T11:58:00Z</cp:lastPrinted>
  <dcterms:created xsi:type="dcterms:W3CDTF">2023-10-17T11:26:00Z</dcterms:created>
  <dcterms:modified xsi:type="dcterms:W3CDTF">2023-10-17T11:59:00Z</dcterms:modified>
</cp:coreProperties>
</file>